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50D" w:rsidRDefault="00AE5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Київської районної  в м. Полтаві ради 1</w:t>
      </w:r>
      <w:r w:rsidR="002B5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2B5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.2025</w:t>
      </w:r>
    </w:p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4961"/>
        <w:gridCol w:w="2127"/>
        <w:gridCol w:w="1842"/>
      </w:tblGrid>
      <w:tr w:rsidR="00B8150D" w:rsidTr="00754B5E">
        <w:trPr>
          <w:trHeight w:val="765"/>
        </w:trPr>
        <w:tc>
          <w:tcPr>
            <w:tcW w:w="709" w:type="dxa"/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2B553E" w:rsidTr="00754B5E">
        <w:trPr>
          <w:trHeight w:val="765"/>
        </w:trPr>
        <w:tc>
          <w:tcPr>
            <w:tcW w:w="709" w:type="dxa"/>
          </w:tcPr>
          <w:p w:rsidR="002B553E" w:rsidRDefault="002B55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</w:tcPr>
          <w:p w:rsidR="002B553E" w:rsidRDefault="002B553E" w:rsidP="00243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2B553E" w:rsidRDefault="002B553E" w:rsidP="00A74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висновку щодо доцільності позбавлення батьківських прав </w:t>
            </w:r>
            <w:r w:rsidR="00A74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</w:p>
        </w:tc>
        <w:tc>
          <w:tcPr>
            <w:tcW w:w="2127" w:type="dxa"/>
            <w:vMerge w:val="restart"/>
          </w:tcPr>
          <w:p w:rsidR="002B553E" w:rsidRDefault="002B5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B553E" w:rsidRDefault="002B553E" w:rsidP="00285D5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vMerge w:val="restart"/>
          </w:tcPr>
          <w:p w:rsidR="002B553E" w:rsidRDefault="002B5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B553E" w:rsidRDefault="002B553E" w:rsidP="00781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 –начальник служби у справах дітей</w:t>
            </w:r>
          </w:p>
        </w:tc>
      </w:tr>
      <w:tr w:rsidR="002B553E" w:rsidTr="006957F5">
        <w:trPr>
          <w:trHeight w:val="998"/>
        </w:trPr>
        <w:tc>
          <w:tcPr>
            <w:tcW w:w="709" w:type="dxa"/>
          </w:tcPr>
          <w:p w:rsidR="002B553E" w:rsidRDefault="002B5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2B553E" w:rsidRDefault="002B55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2B553E" w:rsidRDefault="002B553E" w:rsidP="00A747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висновку щодо доцільності позбавлення батьківських прав </w:t>
            </w:r>
            <w:r w:rsidR="00A74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7" w:type="dxa"/>
            <w:vMerge/>
          </w:tcPr>
          <w:p w:rsidR="002B553E" w:rsidRDefault="002B55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</w:tcPr>
          <w:p w:rsidR="002B553E" w:rsidRDefault="002B5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53E" w:rsidTr="00285D52">
        <w:trPr>
          <w:trHeight w:val="530"/>
        </w:trPr>
        <w:tc>
          <w:tcPr>
            <w:tcW w:w="709" w:type="dxa"/>
          </w:tcPr>
          <w:p w:rsidR="002B553E" w:rsidRDefault="002B5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" w:type="dxa"/>
          </w:tcPr>
          <w:p w:rsidR="002B553E" w:rsidRDefault="002B553E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2B553E" w:rsidRPr="006957F5" w:rsidRDefault="002B553E" w:rsidP="00A747E2">
            <w:pPr>
              <w:spacing w:after="0"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 </w:t>
            </w:r>
            <w:r w:rsidR="00EE60D6">
              <w:rPr>
                <w:rFonts w:ascii="Times New Roman" w:hAnsi="Times New Roman" w:cs="Times New Roman"/>
                <w:sz w:val="28"/>
                <w:szCs w:val="28"/>
              </w:rPr>
              <w:t xml:space="preserve">визначення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участі батька </w:t>
            </w:r>
            <w:r w:rsidR="00A747E2">
              <w:rPr>
                <w:rFonts w:ascii="Times New Roman" w:hAnsi="Times New Roman" w:cs="Times New Roman"/>
                <w:sz w:val="28"/>
                <w:szCs w:val="28"/>
              </w:rPr>
              <w:t>(Особа1) у вихованні малолітньої (Особа2)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2020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vMerge/>
          </w:tcPr>
          <w:p w:rsidR="002B553E" w:rsidRDefault="002B55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</w:tcPr>
          <w:p w:rsidR="002B553E" w:rsidRDefault="002B553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553E" w:rsidTr="00285D52">
        <w:trPr>
          <w:trHeight w:val="530"/>
        </w:trPr>
        <w:tc>
          <w:tcPr>
            <w:tcW w:w="709" w:type="dxa"/>
          </w:tcPr>
          <w:p w:rsidR="002B553E" w:rsidRDefault="002B5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</w:tcPr>
          <w:p w:rsidR="002B553E" w:rsidRDefault="002B55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2B553E" w:rsidRDefault="002B553E" w:rsidP="00A74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407BA3">
              <w:rPr>
                <w:rFonts w:ascii="Times New Roman" w:hAnsi="Times New Roman" w:cs="Times New Roman"/>
                <w:sz w:val="28"/>
                <w:szCs w:val="28"/>
              </w:rPr>
              <w:t xml:space="preserve"> затвердження висновку щодо визначення місця проживання неповнолітнього </w:t>
            </w:r>
            <w:r w:rsidR="00A747E2">
              <w:rPr>
                <w:rFonts w:ascii="Times New Roman" w:hAnsi="Times New Roman" w:cs="Times New Roman"/>
                <w:sz w:val="28"/>
                <w:szCs w:val="28"/>
              </w:rPr>
              <w:t>(Особа)</w:t>
            </w:r>
            <w:r w:rsidR="00407BA3">
              <w:rPr>
                <w:rFonts w:ascii="Times New Roman" w:hAnsi="Times New Roman" w:cs="Times New Roman"/>
                <w:sz w:val="28"/>
                <w:szCs w:val="28"/>
              </w:rPr>
              <w:t xml:space="preserve">, 2009 </w:t>
            </w:r>
            <w:proofErr w:type="spellStart"/>
            <w:r w:rsidR="00407BA3"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 w:rsidR="00407B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127" w:type="dxa"/>
            <w:vMerge/>
          </w:tcPr>
          <w:p w:rsidR="002B553E" w:rsidRDefault="002B55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</w:tcPr>
          <w:p w:rsidR="002B553E" w:rsidRDefault="002B5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553E" w:rsidTr="00285D52">
        <w:trPr>
          <w:trHeight w:val="530"/>
        </w:trPr>
        <w:tc>
          <w:tcPr>
            <w:tcW w:w="709" w:type="dxa"/>
          </w:tcPr>
          <w:p w:rsidR="002B553E" w:rsidRDefault="002B5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</w:tcPr>
          <w:p w:rsidR="002B553E" w:rsidRDefault="002B55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2B553E" w:rsidRDefault="002B553E" w:rsidP="00A7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A5222C">
              <w:rPr>
                <w:rFonts w:ascii="Times New Roman" w:hAnsi="Times New Roman" w:cs="Times New Roman"/>
                <w:sz w:val="28"/>
                <w:szCs w:val="28"/>
              </w:rPr>
              <w:t xml:space="preserve"> затвердження висновку служби у справах дітей про підтвердження </w:t>
            </w:r>
            <w:r w:rsidR="0063596C">
              <w:rPr>
                <w:rFonts w:ascii="Times New Roman" w:hAnsi="Times New Roman" w:cs="Times New Roman"/>
                <w:sz w:val="28"/>
                <w:szCs w:val="28"/>
              </w:rPr>
              <w:t xml:space="preserve">місця проживання </w:t>
            </w:r>
            <w:r w:rsidR="00A747E2">
              <w:rPr>
                <w:rFonts w:ascii="Times New Roman" w:hAnsi="Times New Roman" w:cs="Times New Roman"/>
                <w:sz w:val="28"/>
                <w:szCs w:val="28"/>
              </w:rPr>
              <w:t>(Особа)</w:t>
            </w:r>
            <w:r w:rsidR="0063596C">
              <w:rPr>
                <w:rFonts w:ascii="Times New Roman" w:hAnsi="Times New Roman" w:cs="Times New Roman"/>
                <w:sz w:val="28"/>
                <w:szCs w:val="28"/>
              </w:rPr>
              <w:t xml:space="preserve">, 2014 </w:t>
            </w:r>
            <w:proofErr w:type="spellStart"/>
            <w:r w:rsidR="0063596C"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 w:rsidR="0063596C">
              <w:rPr>
                <w:rFonts w:ascii="Times New Roman" w:hAnsi="Times New Roman" w:cs="Times New Roman"/>
                <w:sz w:val="28"/>
                <w:szCs w:val="28"/>
              </w:rPr>
              <w:t>. для його тимчасового виїзду за межі України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127" w:type="dxa"/>
            <w:vMerge/>
          </w:tcPr>
          <w:p w:rsidR="002B553E" w:rsidRDefault="002B55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</w:tcPr>
          <w:p w:rsidR="002B553E" w:rsidRDefault="002B5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553E" w:rsidTr="00285D52">
        <w:trPr>
          <w:trHeight w:val="530"/>
        </w:trPr>
        <w:tc>
          <w:tcPr>
            <w:tcW w:w="709" w:type="dxa"/>
          </w:tcPr>
          <w:p w:rsidR="002B553E" w:rsidRDefault="002B5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</w:tcPr>
          <w:p w:rsidR="002B553E" w:rsidRDefault="002B55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2B553E" w:rsidRDefault="002B55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затвердження погодження виїзду д</w:t>
            </w:r>
            <w:r w:rsidRPr="00407BA3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тей за межі України</w:t>
            </w:r>
          </w:p>
        </w:tc>
        <w:tc>
          <w:tcPr>
            <w:tcW w:w="2127" w:type="dxa"/>
            <w:vMerge/>
          </w:tcPr>
          <w:p w:rsidR="002B553E" w:rsidRDefault="002B55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</w:tcPr>
          <w:p w:rsidR="002B553E" w:rsidRDefault="002B5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7F4B" w:rsidTr="00285D52">
        <w:trPr>
          <w:trHeight w:val="530"/>
        </w:trPr>
        <w:tc>
          <w:tcPr>
            <w:tcW w:w="709" w:type="dxa"/>
          </w:tcPr>
          <w:p w:rsidR="00667F4B" w:rsidRDefault="00667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</w:tcPr>
          <w:p w:rsidR="00667F4B" w:rsidRDefault="00667F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667F4B" w:rsidRDefault="00667F4B" w:rsidP="00667F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затвердження погодження виїзду дитини-сироти за межі України</w:t>
            </w:r>
          </w:p>
        </w:tc>
        <w:tc>
          <w:tcPr>
            <w:tcW w:w="2127" w:type="dxa"/>
            <w:vMerge/>
          </w:tcPr>
          <w:p w:rsidR="00667F4B" w:rsidRDefault="00667F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</w:tcPr>
          <w:p w:rsidR="00667F4B" w:rsidRDefault="00667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7F4B" w:rsidTr="00285D52">
        <w:trPr>
          <w:trHeight w:val="530"/>
        </w:trPr>
        <w:tc>
          <w:tcPr>
            <w:tcW w:w="709" w:type="dxa"/>
          </w:tcPr>
          <w:p w:rsidR="00667F4B" w:rsidRDefault="002A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50" w:type="dxa"/>
          </w:tcPr>
          <w:p w:rsidR="00667F4B" w:rsidRDefault="00667F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667F4B" w:rsidRDefault="005F64B6" w:rsidP="00A74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</w:t>
            </w:r>
            <w:r w:rsidR="00973981">
              <w:rPr>
                <w:rFonts w:ascii="Times New Roman" w:hAnsi="Times New Roman" w:cs="Times New Roman"/>
                <w:sz w:val="28"/>
                <w:szCs w:val="28"/>
              </w:rPr>
              <w:t>подання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щодо встановлення опіки над малолітнім </w:t>
            </w:r>
            <w:r w:rsidR="00A747E2">
              <w:rPr>
                <w:rFonts w:ascii="Times New Roman" w:hAnsi="Times New Roman" w:cs="Times New Roman"/>
                <w:sz w:val="28"/>
                <w:szCs w:val="28"/>
              </w:rPr>
              <w:t>(Особа)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2011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та призначення йому опікуна</w:t>
            </w:r>
          </w:p>
        </w:tc>
        <w:tc>
          <w:tcPr>
            <w:tcW w:w="2127" w:type="dxa"/>
            <w:vMerge/>
          </w:tcPr>
          <w:p w:rsidR="00667F4B" w:rsidRDefault="00667F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</w:tcPr>
          <w:p w:rsidR="00667F4B" w:rsidRDefault="00667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FB3" w:rsidTr="00285D52">
        <w:trPr>
          <w:trHeight w:val="530"/>
        </w:trPr>
        <w:tc>
          <w:tcPr>
            <w:tcW w:w="709" w:type="dxa"/>
          </w:tcPr>
          <w:p w:rsidR="002A4FB3" w:rsidRDefault="002A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50" w:type="dxa"/>
          </w:tcPr>
          <w:p w:rsidR="002A4FB3" w:rsidRDefault="002A4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2A4FB3" w:rsidRDefault="002A4FB3" w:rsidP="00A74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висновку щодо доцільності позбавлення батьківських прав </w:t>
            </w:r>
            <w:r w:rsidR="00A747E2">
              <w:rPr>
                <w:rFonts w:ascii="Times New Roman" w:hAnsi="Times New Roman" w:cs="Times New Roman"/>
                <w:sz w:val="28"/>
                <w:szCs w:val="28"/>
              </w:rPr>
              <w:t>(особа)</w:t>
            </w:r>
          </w:p>
        </w:tc>
        <w:tc>
          <w:tcPr>
            <w:tcW w:w="2127" w:type="dxa"/>
            <w:vMerge/>
          </w:tcPr>
          <w:p w:rsidR="002A4FB3" w:rsidRDefault="002A4F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</w:tcPr>
          <w:p w:rsidR="002A4FB3" w:rsidRDefault="002A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0499" w:rsidTr="00285D52">
        <w:trPr>
          <w:trHeight w:val="530"/>
        </w:trPr>
        <w:tc>
          <w:tcPr>
            <w:tcW w:w="709" w:type="dxa"/>
          </w:tcPr>
          <w:p w:rsidR="00B50499" w:rsidRDefault="00B50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</w:tcPr>
          <w:p w:rsidR="00B50499" w:rsidRDefault="00B50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B50499" w:rsidRDefault="00B50499" w:rsidP="00A74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висновку щодо доцільності позбавлення батьківських прав </w:t>
            </w:r>
            <w:r w:rsidR="00A747E2">
              <w:rPr>
                <w:rFonts w:ascii="Times New Roman" w:hAnsi="Times New Roman" w:cs="Times New Roman"/>
                <w:sz w:val="28"/>
                <w:szCs w:val="28"/>
              </w:rPr>
              <w:t>(Особа1)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747E2">
              <w:rPr>
                <w:rFonts w:ascii="Times New Roman" w:hAnsi="Times New Roman" w:cs="Times New Roman"/>
                <w:sz w:val="28"/>
                <w:szCs w:val="28"/>
              </w:rPr>
              <w:t>(Особа2)</w:t>
            </w:r>
            <w:bookmarkStart w:id="0" w:name="_GoBack"/>
            <w:bookmarkEnd w:id="0"/>
          </w:p>
        </w:tc>
        <w:tc>
          <w:tcPr>
            <w:tcW w:w="2127" w:type="dxa"/>
            <w:vMerge/>
          </w:tcPr>
          <w:p w:rsidR="00B50499" w:rsidRDefault="00B504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</w:tcPr>
          <w:p w:rsidR="00B50499" w:rsidRDefault="00B50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0499" w:rsidTr="00285D52">
        <w:trPr>
          <w:trHeight w:val="530"/>
        </w:trPr>
        <w:tc>
          <w:tcPr>
            <w:tcW w:w="709" w:type="dxa"/>
          </w:tcPr>
          <w:p w:rsidR="00B50499" w:rsidRDefault="00B50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</w:tcPr>
          <w:p w:rsidR="00B50499" w:rsidRDefault="00B50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B50499" w:rsidRDefault="00B50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надання статусу дітям, які постраждали внаслідок воєнних дій та збройних конфліктів</w:t>
            </w:r>
          </w:p>
        </w:tc>
        <w:tc>
          <w:tcPr>
            <w:tcW w:w="2127" w:type="dxa"/>
            <w:vMerge/>
          </w:tcPr>
          <w:p w:rsidR="00B50499" w:rsidRDefault="00B504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</w:tcPr>
          <w:p w:rsidR="00B50499" w:rsidRDefault="00B50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553E" w:rsidTr="00285D52">
        <w:trPr>
          <w:trHeight w:val="530"/>
        </w:trPr>
        <w:tc>
          <w:tcPr>
            <w:tcW w:w="709" w:type="dxa"/>
          </w:tcPr>
          <w:p w:rsidR="002B553E" w:rsidRDefault="00A8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</w:tcPr>
          <w:p w:rsidR="002B553E" w:rsidRDefault="002B55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2B553E" w:rsidRDefault="002B553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7" w:type="dxa"/>
            <w:vMerge/>
          </w:tcPr>
          <w:p w:rsidR="002B553E" w:rsidRDefault="002B55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</w:tcPr>
          <w:p w:rsidR="002B553E" w:rsidRDefault="002B5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21B4" w:rsidTr="00754B5E">
        <w:trPr>
          <w:trHeight w:val="530"/>
        </w:trPr>
        <w:tc>
          <w:tcPr>
            <w:tcW w:w="709" w:type="dxa"/>
          </w:tcPr>
          <w:p w:rsidR="00A821B4" w:rsidRDefault="00A8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</w:tcPr>
          <w:p w:rsidR="00A821B4" w:rsidRDefault="00A82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A821B4" w:rsidRDefault="00A821B4" w:rsidP="00A821B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постановку на квартирний  облік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821B4" w:rsidRDefault="00A821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ОКЗД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A821B4" w:rsidRDefault="00A8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Сопко О.М. – керуючий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справами виконкому</w:t>
            </w:r>
          </w:p>
        </w:tc>
      </w:tr>
      <w:tr w:rsidR="006E0987" w:rsidTr="00754B5E">
        <w:trPr>
          <w:trHeight w:val="530"/>
        </w:trPr>
        <w:tc>
          <w:tcPr>
            <w:tcW w:w="709" w:type="dxa"/>
          </w:tcPr>
          <w:p w:rsidR="006E0987" w:rsidRDefault="00F9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850" w:type="dxa"/>
          </w:tcPr>
          <w:p w:rsidR="006E0987" w:rsidRDefault="006E0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6E0987" w:rsidRDefault="006E0987" w:rsidP="00EF14C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переоформлення особов</w:t>
            </w:r>
            <w:r w:rsidR="00EF14C9"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рахунк</w:t>
            </w:r>
            <w:r w:rsidR="00EF14C9">
              <w:rPr>
                <w:rFonts w:ascii="Times New Roman" w:hAnsi="Times New Roman" w:cs="Times New Roman"/>
                <w:sz w:val="28"/>
                <w:szCs w:val="28"/>
              </w:rPr>
              <w:t>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E0987" w:rsidRDefault="006E09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ОКЗД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E0987" w:rsidRDefault="006E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Борисенко І.Г. – завідувач сектору відділу ОКЗД</w:t>
            </w:r>
          </w:p>
        </w:tc>
      </w:tr>
      <w:tr w:rsidR="00B8150D" w:rsidTr="00754B5E">
        <w:trPr>
          <w:trHeight w:val="530"/>
        </w:trPr>
        <w:tc>
          <w:tcPr>
            <w:tcW w:w="709" w:type="dxa"/>
          </w:tcPr>
          <w:p w:rsidR="00B8150D" w:rsidRDefault="00F9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50" w:type="dxa"/>
          </w:tcPr>
          <w:p w:rsidR="00B8150D" w:rsidRDefault="00B81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встановлення премії  голові районної ради на </w:t>
            </w:r>
            <w:r w:rsidR="00F957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травень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2025 року</w:t>
            </w:r>
          </w:p>
          <w:p w:rsidR="00B8150D" w:rsidRDefault="00AE5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обліку, контролю та звітності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B8150D" w:rsidRDefault="00F957FB" w:rsidP="00F9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Хоменко О.І.</w:t>
            </w:r>
            <w:r w:rsidR="00AE5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6E0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E5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завідувач відділу</w:t>
            </w:r>
          </w:p>
        </w:tc>
      </w:tr>
      <w:tr w:rsidR="00B8150D" w:rsidTr="00754B5E">
        <w:trPr>
          <w:trHeight w:val="530"/>
        </w:trPr>
        <w:tc>
          <w:tcPr>
            <w:tcW w:w="709" w:type="dxa"/>
          </w:tcPr>
          <w:p w:rsidR="00B8150D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B8150D" w:rsidRDefault="00B81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B8150D" w:rsidRDefault="00B81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150D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B8150D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754B5E">
      <w:pPr>
        <w:spacing w:line="240" w:lineRule="auto"/>
        <w:ind w:firstLineChars="100" w:firstLine="2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 виконкому</w:t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Олександр СОПКО</w:t>
      </w:r>
    </w:p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8150D">
      <w:pgSz w:w="11906" w:h="16838"/>
      <w:pgMar w:top="851" w:right="720" w:bottom="85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168" w:rsidRDefault="00705168">
      <w:pPr>
        <w:spacing w:line="240" w:lineRule="auto"/>
      </w:pPr>
      <w:r>
        <w:separator/>
      </w:r>
    </w:p>
  </w:endnote>
  <w:endnote w:type="continuationSeparator" w:id="0">
    <w:p w:rsidR="00705168" w:rsidRDefault="007051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168" w:rsidRDefault="00705168">
      <w:pPr>
        <w:spacing w:after="0"/>
      </w:pPr>
      <w:r>
        <w:separator/>
      </w:r>
    </w:p>
  </w:footnote>
  <w:footnote w:type="continuationSeparator" w:id="0">
    <w:p w:rsidR="00705168" w:rsidRDefault="0070516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44707"/>
    <w:rsid w:val="000455A4"/>
    <w:rsid w:val="00054508"/>
    <w:rsid w:val="000628E1"/>
    <w:rsid w:val="000721AF"/>
    <w:rsid w:val="0008254D"/>
    <w:rsid w:val="00090912"/>
    <w:rsid w:val="000D401E"/>
    <w:rsid w:val="00101D73"/>
    <w:rsid w:val="00103121"/>
    <w:rsid w:val="00103D48"/>
    <w:rsid w:val="00105F25"/>
    <w:rsid w:val="00106259"/>
    <w:rsid w:val="00106F73"/>
    <w:rsid w:val="00120AC0"/>
    <w:rsid w:val="00132E43"/>
    <w:rsid w:val="00133D25"/>
    <w:rsid w:val="00140644"/>
    <w:rsid w:val="0016727E"/>
    <w:rsid w:val="00183A25"/>
    <w:rsid w:val="001D3D65"/>
    <w:rsid w:val="001D4F71"/>
    <w:rsid w:val="001F4B6A"/>
    <w:rsid w:val="00203633"/>
    <w:rsid w:val="002051DA"/>
    <w:rsid w:val="0021685F"/>
    <w:rsid w:val="0024372E"/>
    <w:rsid w:val="00261A3D"/>
    <w:rsid w:val="00267487"/>
    <w:rsid w:val="002A4FB3"/>
    <w:rsid w:val="002B553E"/>
    <w:rsid w:val="002E30C1"/>
    <w:rsid w:val="002F7AE8"/>
    <w:rsid w:val="00310FE0"/>
    <w:rsid w:val="003310E6"/>
    <w:rsid w:val="00361F99"/>
    <w:rsid w:val="00380E95"/>
    <w:rsid w:val="00386B47"/>
    <w:rsid w:val="0039386D"/>
    <w:rsid w:val="003A0DB9"/>
    <w:rsid w:val="003B5C71"/>
    <w:rsid w:val="003D6A9E"/>
    <w:rsid w:val="003E0D5E"/>
    <w:rsid w:val="003E2B06"/>
    <w:rsid w:val="00407BA3"/>
    <w:rsid w:val="004102CD"/>
    <w:rsid w:val="00456267"/>
    <w:rsid w:val="004655B1"/>
    <w:rsid w:val="00471120"/>
    <w:rsid w:val="004738CC"/>
    <w:rsid w:val="004B30C4"/>
    <w:rsid w:val="004C2F02"/>
    <w:rsid w:val="004D050C"/>
    <w:rsid w:val="004F0F99"/>
    <w:rsid w:val="004F60E2"/>
    <w:rsid w:val="00511CA9"/>
    <w:rsid w:val="00545656"/>
    <w:rsid w:val="005538CD"/>
    <w:rsid w:val="00563757"/>
    <w:rsid w:val="0057426E"/>
    <w:rsid w:val="00576DD3"/>
    <w:rsid w:val="005A39A5"/>
    <w:rsid w:val="005A7875"/>
    <w:rsid w:val="005C2A0C"/>
    <w:rsid w:val="005D5B15"/>
    <w:rsid w:val="005E559A"/>
    <w:rsid w:val="005F1CBE"/>
    <w:rsid w:val="005F64B6"/>
    <w:rsid w:val="00631A09"/>
    <w:rsid w:val="00634369"/>
    <w:rsid w:val="0063596C"/>
    <w:rsid w:val="00637145"/>
    <w:rsid w:val="00643B44"/>
    <w:rsid w:val="006659C9"/>
    <w:rsid w:val="00667F4B"/>
    <w:rsid w:val="006951A4"/>
    <w:rsid w:val="006957F5"/>
    <w:rsid w:val="006C0773"/>
    <w:rsid w:val="006D546B"/>
    <w:rsid w:val="006E0987"/>
    <w:rsid w:val="00705168"/>
    <w:rsid w:val="007304B0"/>
    <w:rsid w:val="007453FD"/>
    <w:rsid w:val="00746020"/>
    <w:rsid w:val="00754B5E"/>
    <w:rsid w:val="0076224C"/>
    <w:rsid w:val="00765C0C"/>
    <w:rsid w:val="00775248"/>
    <w:rsid w:val="007803C5"/>
    <w:rsid w:val="0078248C"/>
    <w:rsid w:val="00785813"/>
    <w:rsid w:val="007C72B5"/>
    <w:rsid w:val="007E7853"/>
    <w:rsid w:val="0080582E"/>
    <w:rsid w:val="008128E1"/>
    <w:rsid w:val="008211FA"/>
    <w:rsid w:val="008364F4"/>
    <w:rsid w:val="008808F7"/>
    <w:rsid w:val="00897840"/>
    <w:rsid w:val="008B76B3"/>
    <w:rsid w:val="008C7B1B"/>
    <w:rsid w:val="008D03DE"/>
    <w:rsid w:val="008D2DBF"/>
    <w:rsid w:val="008E45ED"/>
    <w:rsid w:val="0090213B"/>
    <w:rsid w:val="009505CC"/>
    <w:rsid w:val="0095768D"/>
    <w:rsid w:val="009733A5"/>
    <w:rsid w:val="00973981"/>
    <w:rsid w:val="00973B8D"/>
    <w:rsid w:val="00974380"/>
    <w:rsid w:val="00992C87"/>
    <w:rsid w:val="009A0EC5"/>
    <w:rsid w:val="009D036E"/>
    <w:rsid w:val="00A232D8"/>
    <w:rsid w:val="00A5222C"/>
    <w:rsid w:val="00A747E2"/>
    <w:rsid w:val="00A821B4"/>
    <w:rsid w:val="00A86357"/>
    <w:rsid w:val="00A9227C"/>
    <w:rsid w:val="00AA2F24"/>
    <w:rsid w:val="00AE5058"/>
    <w:rsid w:val="00B16CCC"/>
    <w:rsid w:val="00B212F2"/>
    <w:rsid w:val="00B2337B"/>
    <w:rsid w:val="00B50499"/>
    <w:rsid w:val="00B6369A"/>
    <w:rsid w:val="00B8150D"/>
    <w:rsid w:val="00BA717D"/>
    <w:rsid w:val="00BB28F9"/>
    <w:rsid w:val="00BE0090"/>
    <w:rsid w:val="00BE244A"/>
    <w:rsid w:val="00BE774A"/>
    <w:rsid w:val="00BF7940"/>
    <w:rsid w:val="00C149EE"/>
    <w:rsid w:val="00C179C9"/>
    <w:rsid w:val="00C304C5"/>
    <w:rsid w:val="00C44D4B"/>
    <w:rsid w:val="00C45D93"/>
    <w:rsid w:val="00C67EC2"/>
    <w:rsid w:val="00C7279D"/>
    <w:rsid w:val="00CD5A16"/>
    <w:rsid w:val="00D07F8C"/>
    <w:rsid w:val="00D21578"/>
    <w:rsid w:val="00D507EC"/>
    <w:rsid w:val="00D7166E"/>
    <w:rsid w:val="00D73CF4"/>
    <w:rsid w:val="00D83E1A"/>
    <w:rsid w:val="00DA2007"/>
    <w:rsid w:val="00DA57A8"/>
    <w:rsid w:val="00DB0983"/>
    <w:rsid w:val="00E040D2"/>
    <w:rsid w:val="00E053E3"/>
    <w:rsid w:val="00E229C8"/>
    <w:rsid w:val="00E23733"/>
    <w:rsid w:val="00E2447C"/>
    <w:rsid w:val="00E4316D"/>
    <w:rsid w:val="00E43D85"/>
    <w:rsid w:val="00E922E0"/>
    <w:rsid w:val="00EA6D62"/>
    <w:rsid w:val="00EB6A2A"/>
    <w:rsid w:val="00ED6E06"/>
    <w:rsid w:val="00EE60D6"/>
    <w:rsid w:val="00EF14C9"/>
    <w:rsid w:val="00EF2B51"/>
    <w:rsid w:val="00F05A76"/>
    <w:rsid w:val="00F1569D"/>
    <w:rsid w:val="00F21C63"/>
    <w:rsid w:val="00F3582D"/>
    <w:rsid w:val="00F36A07"/>
    <w:rsid w:val="00F43F57"/>
    <w:rsid w:val="00F80F71"/>
    <w:rsid w:val="00F811D0"/>
    <w:rsid w:val="00F957FB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EDFD0-EFF4-488E-ABB0-1D4D04DE7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2578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User19</cp:lastModifiedBy>
  <cp:revision>144</cp:revision>
  <cp:lastPrinted>2025-03-06T13:43:00Z</cp:lastPrinted>
  <dcterms:created xsi:type="dcterms:W3CDTF">2021-01-11T10:48:00Z</dcterms:created>
  <dcterms:modified xsi:type="dcterms:W3CDTF">2025-05-20T12:49:00Z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